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9DB40" w14:textId="22D9555E" w:rsidR="006C4742" w:rsidRPr="006C4742" w:rsidRDefault="006C4742" w:rsidP="00BD2773">
      <w:pPr>
        <w:spacing w:before="240" w:line="276" w:lineRule="auto"/>
        <w:jc w:val="center"/>
        <w:rPr>
          <w:rFonts w:ascii="Arial" w:hAnsi="Arial" w:cs="Arial"/>
          <w:b/>
          <w:bCs/>
        </w:rPr>
      </w:pPr>
      <w:r w:rsidRPr="006C4742">
        <w:rPr>
          <w:rFonts w:ascii="Arial" w:hAnsi="Arial" w:cs="Arial"/>
          <w:b/>
          <w:bCs/>
        </w:rPr>
        <w:t>Дорожные «совы». Как в столице работают камеры фотовидеофиксации</w:t>
      </w:r>
    </w:p>
    <w:p w14:paraId="05A34152" w14:textId="77777777" w:rsidR="006C4742" w:rsidRPr="006C4742" w:rsidRDefault="006C4742" w:rsidP="00BD2773">
      <w:pPr>
        <w:spacing w:before="240" w:line="276" w:lineRule="auto"/>
        <w:rPr>
          <w:rFonts w:ascii="Arial" w:hAnsi="Arial" w:cs="Arial"/>
        </w:rPr>
      </w:pPr>
      <w:r w:rsidRPr="006C4742">
        <w:rPr>
          <w:rFonts w:ascii="Arial" w:hAnsi="Arial" w:cs="Arial"/>
        </w:rPr>
        <w:t xml:space="preserve">В столице установлена и работает в тестовом режиме первая камера SOVA.  Она может фиксировать более 20 видов нарушений ПДД, в том числе неправильную стоянку и остановку транспортных средств.  </w:t>
      </w:r>
    </w:p>
    <w:p w14:paraId="630D8E80" w14:textId="77777777" w:rsidR="006C4742" w:rsidRPr="006C4742" w:rsidRDefault="006C4742" w:rsidP="00BD2773">
      <w:pPr>
        <w:spacing w:before="240" w:line="276" w:lineRule="auto"/>
        <w:rPr>
          <w:rFonts w:ascii="Arial" w:hAnsi="Arial" w:cs="Arial"/>
        </w:rPr>
      </w:pPr>
      <w:r w:rsidRPr="006C4742">
        <w:rPr>
          <w:rFonts w:ascii="Arial" w:hAnsi="Arial" w:cs="Arial"/>
        </w:rPr>
        <w:t xml:space="preserve">SOVA — камера систем интеллектуального мониторинга, которая отслеживает разные типы нарушений ПДД и мгновенно их фиксирует. Умное оборудование работает в круглосуточном режиме, замечает нарушения даже в темное время суток и может идентифицировать автомобиль по небольшой части кузова. Эта информация поступает на интеллектуальную платформу, которая обрабатывает их с помощью технологий искусственного интеллекта и машинного зрения. Полученные сведения автоматически будут передаваться в правоохранительные органы. </w:t>
      </w:r>
    </w:p>
    <w:p w14:paraId="1A20A8AF" w14:textId="77777777" w:rsidR="006C4742" w:rsidRPr="006C4742" w:rsidRDefault="006C4742" w:rsidP="00BD2773">
      <w:pPr>
        <w:spacing w:before="240" w:line="276" w:lineRule="auto"/>
        <w:rPr>
          <w:rFonts w:ascii="Arial" w:hAnsi="Arial" w:cs="Arial"/>
        </w:rPr>
      </w:pPr>
      <w:r w:rsidRPr="006C4742">
        <w:rPr>
          <w:rFonts w:ascii="Arial" w:hAnsi="Arial" w:cs="Arial"/>
        </w:rPr>
        <w:t xml:space="preserve">Первую камеру фотовидеофиксации SOVA установили в Астане на парковочной зоне по проспекту </w:t>
      </w:r>
      <w:proofErr w:type="spellStart"/>
      <w:r w:rsidRPr="006C4742">
        <w:rPr>
          <w:rFonts w:ascii="Arial" w:hAnsi="Arial" w:cs="Arial"/>
        </w:rPr>
        <w:t>Кабанбай</w:t>
      </w:r>
      <w:proofErr w:type="spellEnd"/>
      <w:r w:rsidRPr="006C4742">
        <w:rPr>
          <w:rFonts w:ascii="Arial" w:hAnsi="Arial" w:cs="Arial"/>
        </w:rPr>
        <w:t xml:space="preserve"> Батыра. Сейчас она работает в тестовом режиме. Если нововведение получит одобрение городских властей, подобные камеры появятся на самых загруженных участках коммунальных парковок столицы. </w:t>
      </w:r>
    </w:p>
    <w:p w14:paraId="71F3EF6D" w14:textId="26416B5C" w:rsidR="006C4742" w:rsidRPr="006C4742" w:rsidRDefault="006C4742" w:rsidP="00BD2773">
      <w:pPr>
        <w:spacing w:before="240" w:line="276" w:lineRule="auto"/>
        <w:rPr>
          <w:rFonts w:ascii="Arial" w:hAnsi="Arial" w:cs="Arial"/>
        </w:rPr>
      </w:pPr>
      <w:r w:rsidRPr="006C4742">
        <w:rPr>
          <w:rFonts w:ascii="Arial" w:hAnsi="Arial" w:cs="Arial"/>
        </w:rPr>
        <w:t>«</w:t>
      </w:r>
      <w:r w:rsidRPr="006C4742">
        <w:rPr>
          <w:rFonts w:ascii="Arial" w:hAnsi="Arial" w:cs="Arial"/>
          <w:i/>
          <w:iCs/>
        </w:rPr>
        <w:t>Один автомобиль, припаркованный с нарушениями, может на продолжительное время заблокировать движение целого потока</w:t>
      </w:r>
      <w:r w:rsidRPr="006C4742">
        <w:rPr>
          <w:rFonts w:ascii="Arial" w:hAnsi="Arial" w:cs="Arial"/>
        </w:rPr>
        <w:t xml:space="preserve">, — отмечает директор «Парковочного пространства Астаны» Чингиз </w:t>
      </w:r>
      <w:proofErr w:type="spellStart"/>
      <w:r w:rsidRPr="006C4742">
        <w:rPr>
          <w:rFonts w:ascii="Arial" w:hAnsi="Arial" w:cs="Arial"/>
        </w:rPr>
        <w:t>Досыбаев</w:t>
      </w:r>
      <w:proofErr w:type="spellEnd"/>
      <w:r w:rsidRPr="006C4742">
        <w:rPr>
          <w:rFonts w:ascii="Arial" w:hAnsi="Arial" w:cs="Arial"/>
        </w:rPr>
        <w:t xml:space="preserve">. — </w:t>
      </w:r>
      <w:r w:rsidRPr="006C4742">
        <w:rPr>
          <w:rFonts w:ascii="Arial" w:hAnsi="Arial" w:cs="Arial"/>
          <w:i/>
          <w:iCs/>
        </w:rPr>
        <w:t>Выявление нарушений в онлайн-режиме позволяет снизить количество неправомерных остановок или стоянок транспортных средств и увеличить пропускную способность на улицах города</w:t>
      </w:r>
      <w:r w:rsidRPr="006C4742">
        <w:rPr>
          <w:rFonts w:ascii="Arial" w:hAnsi="Arial" w:cs="Arial"/>
        </w:rPr>
        <w:t xml:space="preserve">». </w:t>
      </w:r>
    </w:p>
    <w:p w14:paraId="36352F18" w14:textId="77777777" w:rsidR="006C4742" w:rsidRPr="006C4742" w:rsidRDefault="006C4742" w:rsidP="00BD2773">
      <w:pPr>
        <w:spacing w:before="240" w:line="276" w:lineRule="auto"/>
        <w:rPr>
          <w:rFonts w:ascii="Arial" w:hAnsi="Arial" w:cs="Arial"/>
        </w:rPr>
      </w:pPr>
      <w:r w:rsidRPr="006C4742">
        <w:rPr>
          <w:rFonts w:ascii="Arial" w:hAnsi="Arial" w:cs="Arial"/>
        </w:rPr>
        <w:t xml:space="preserve">Кроме того, камера SOVA контролирует состояние дорожных знаков, а также собирает статистическую информацию о загруженности городских улиц и парковочного пространства. Камеры видят цифровую модель улицы и выявляют нарушения, даже если отдельные части автомобиля временно скрыты другими объектами.  </w:t>
      </w:r>
    </w:p>
    <w:p w14:paraId="315C875B" w14:textId="77777777" w:rsidR="006C4742" w:rsidRPr="006C4742" w:rsidRDefault="006C4742" w:rsidP="00BD2773">
      <w:pPr>
        <w:spacing w:before="240" w:line="276" w:lineRule="auto"/>
        <w:rPr>
          <w:rFonts w:ascii="Arial" w:hAnsi="Arial" w:cs="Arial"/>
        </w:rPr>
      </w:pPr>
      <w:r w:rsidRPr="006C4742">
        <w:rPr>
          <w:rFonts w:ascii="Arial" w:hAnsi="Arial" w:cs="Arial"/>
        </w:rPr>
        <w:t>За техническим состоянием камер фотовидеофиксации будут следить специалисты компании «Парковочное пространство Астаны».</w:t>
      </w:r>
    </w:p>
    <w:p w14:paraId="319EEA2E" w14:textId="77777777" w:rsidR="007E7CD5" w:rsidRDefault="007E7CD5" w:rsidP="00BD2773">
      <w:pPr>
        <w:spacing w:before="240" w:line="276" w:lineRule="auto"/>
        <w:jc w:val="center"/>
      </w:pPr>
    </w:p>
    <w:sectPr w:rsidR="007E7CD5" w:rsidSect="00053E8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D45"/>
    <w:rsid w:val="00024DCA"/>
    <w:rsid w:val="00053E84"/>
    <w:rsid w:val="006C4742"/>
    <w:rsid w:val="006E0CDE"/>
    <w:rsid w:val="007E3030"/>
    <w:rsid w:val="007E7CD5"/>
    <w:rsid w:val="008A3D45"/>
    <w:rsid w:val="00987DE2"/>
    <w:rsid w:val="00BA32CE"/>
    <w:rsid w:val="00B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8D84"/>
  <w15:chartTrackingRefBased/>
  <w15:docId w15:val="{4BECC621-7B11-4ED6-BEA4-1A933BE8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10</cp:lastModifiedBy>
  <cp:revision>8</cp:revision>
  <dcterms:created xsi:type="dcterms:W3CDTF">2024-02-15T09:15:00Z</dcterms:created>
  <dcterms:modified xsi:type="dcterms:W3CDTF">2024-02-15T09:47:00Z</dcterms:modified>
</cp:coreProperties>
</file>